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F7" w:rsidRPr="0080192F" w:rsidRDefault="007F6542" w:rsidP="004564F7">
      <w:pPr>
        <w:shd w:val="clear" w:color="auto" w:fill="FFFFFF"/>
        <w:ind w:left="6480"/>
        <w:rPr>
          <w:rFonts w:asciiTheme="minorHAnsi" w:hAnsiTheme="minorHAnsi" w:cstheme="minorHAnsi"/>
          <w:bCs/>
          <w:i/>
          <w:szCs w:val="28"/>
        </w:rPr>
      </w:pPr>
      <w:r>
        <w:rPr>
          <w:rFonts w:asciiTheme="minorHAnsi" w:hAnsiTheme="minorHAnsi" w:cstheme="minorHAnsi"/>
          <w:bCs/>
          <w:i/>
          <w:szCs w:val="28"/>
        </w:rPr>
        <w:t>Załącznik nr 2 do Regulaminu X</w:t>
      </w:r>
      <w:r w:rsidR="00C24934">
        <w:rPr>
          <w:rFonts w:asciiTheme="minorHAnsi" w:hAnsiTheme="minorHAnsi" w:cstheme="minorHAnsi"/>
          <w:bCs/>
          <w:i/>
          <w:szCs w:val="28"/>
        </w:rPr>
        <w:t>X</w:t>
      </w:r>
      <w:r w:rsidR="004564F7" w:rsidRPr="0080192F">
        <w:rPr>
          <w:rFonts w:asciiTheme="minorHAnsi" w:hAnsiTheme="minorHAnsi" w:cstheme="minorHAnsi"/>
          <w:bCs/>
          <w:i/>
          <w:szCs w:val="28"/>
        </w:rPr>
        <w:t xml:space="preserve"> edycji konkursu "Czysta </w:t>
      </w:r>
      <w:r w:rsidR="004564F7" w:rsidRPr="0080192F">
        <w:rPr>
          <w:rFonts w:asciiTheme="minorHAnsi" w:hAnsiTheme="minorHAnsi" w:cstheme="minorHAnsi"/>
          <w:bCs/>
          <w:i/>
          <w:szCs w:val="28"/>
        </w:rPr>
        <w:br/>
        <w:t>i piękna Zagroda 202</w:t>
      </w:r>
      <w:r>
        <w:rPr>
          <w:rFonts w:asciiTheme="minorHAnsi" w:hAnsiTheme="minorHAnsi" w:cstheme="minorHAnsi"/>
          <w:bCs/>
          <w:i/>
          <w:szCs w:val="28"/>
        </w:rPr>
        <w:t>5</w:t>
      </w:r>
      <w:r w:rsidR="004564F7" w:rsidRPr="0080192F">
        <w:rPr>
          <w:rFonts w:asciiTheme="minorHAnsi" w:hAnsiTheme="minorHAnsi" w:cstheme="minorHAnsi"/>
          <w:bCs/>
          <w:i/>
          <w:szCs w:val="28"/>
        </w:rPr>
        <w:t>” oraz</w:t>
      </w:r>
    </w:p>
    <w:p w:rsidR="004564F7" w:rsidRPr="0080192F" w:rsidRDefault="007F6542" w:rsidP="004564F7">
      <w:pPr>
        <w:shd w:val="clear" w:color="auto" w:fill="FFFFFF"/>
        <w:ind w:left="6480"/>
        <w:rPr>
          <w:rFonts w:asciiTheme="minorHAnsi" w:hAnsiTheme="minorHAnsi" w:cstheme="minorHAnsi"/>
          <w:bCs/>
          <w:i/>
          <w:szCs w:val="28"/>
        </w:rPr>
      </w:pPr>
      <w:r>
        <w:rPr>
          <w:rFonts w:asciiTheme="minorHAnsi" w:hAnsiTheme="minorHAnsi" w:cstheme="minorHAnsi"/>
          <w:bCs/>
          <w:i/>
          <w:szCs w:val="28"/>
        </w:rPr>
        <w:t>XIX</w:t>
      </w:r>
      <w:r w:rsidR="004564F7" w:rsidRPr="0080192F">
        <w:rPr>
          <w:rFonts w:asciiTheme="minorHAnsi" w:hAnsiTheme="minorHAnsi" w:cstheme="minorHAnsi"/>
          <w:bCs/>
          <w:i/>
          <w:szCs w:val="28"/>
        </w:rPr>
        <w:t xml:space="preserve"> edycji konkursu „Estetyczna Wieś 202</w:t>
      </w:r>
      <w:r>
        <w:rPr>
          <w:rFonts w:asciiTheme="minorHAnsi" w:hAnsiTheme="minorHAnsi" w:cstheme="minorHAnsi"/>
          <w:bCs/>
          <w:i/>
          <w:szCs w:val="28"/>
        </w:rPr>
        <w:t>5</w:t>
      </w:r>
      <w:r w:rsidR="004564F7" w:rsidRPr="0080192F">
        <w:rPr>
          <w:rFonts w:asciiTheme="minorHAnsi" w:hAnsiTheme="minorHAnsi" w:cstheme="minorHAnsi"/>
          <w:bCs/>
          <w:i/>
          <w:szCs w:val="28"/>
        </w:rPr>
        <w:t>”</w:t>
      </w:r>
    </w:p>
    <w:p w:rsidR="004D5CC7" w:rsidRPr="0080192F" w:rsidRDefault="004D5CC7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:rsidR="004564F7" w:rsidRPr="0080192F" w:rsidRDefault="004564F7" w:rsidP="00346B67">
      <w:pPr>
        <w:shd w:val="clear" w:color="auto" w:fill="FFFFFF"/>
        <w:rPr>
          <w:rFonts w:asciiTheme="minorHAnsi" w:hAnsiTheme="minorHAnsi" w:cstheme="minorHAnsi"/>
          <w:b/>
          <w:bCs/>
          <w:sz w:val="16"/>
          <w:szCs w:val="28"/>
        </w:rPr>
      </w:pPr>
    </w:p>
    <w:p w:rsidR="004564F7" w:rsidRPr="0080192F" w:rsidRDefault="004564F7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80192F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CF06C0" wp14:editId="72429517">
            <wp:simplePos x="0" y="0"/>
            <wp:positionH relativeFrom="column">
              <wp:posOffset>4785995</wp:posOffset>
            </wp:positionH>
            <wp:positionV relativeFrom="paragraph">
              <wp:posOffset>84455</wp:posOffset>
            </wp:positionV>
            <wp:extent cx="1044575" cy="1219200"/>
            <wp:effectExtent l="38100" t="38100" r="98425" b="95250"/>
            <wp:wrapNone/>
            <wp:docPr id="1" name="Obraz 1" descr="Z:\p-12\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-12\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64F7" w:rsidRPr="0080192F" w:rsidRDefault="004564F7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:rsidR="004D5CC7" w:rsidRPr="0080192F" w:rsidRDefault="004D5CC7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</w:p>
    <w:p w:rsidR="006E3033" w:rsidRPr="0080192F" w:rsidRDefault="006E3033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80192F">
        <w:rPr>
          <w:rFonts w:asciiTheme="minorHAnsi" w:hAnsiTheme="minorHAnsi" w:cstheme="minorHAnsi"/>
          <w:b/>
          <w:bCs/>
          <w:sz w:val="28"/>
          <w:szCs w:val="28"/>
        </w:rPr>
        <w:t>Urząd Gminy</w:t>
      </w:r>
    </w:p>
    <w:p w:rsidR="006E3033" w:rsidRPr="0080192F" w:rsidRDefault="002B2A6D" w:rsidP="00346B67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</w:rPr>
      </w:pPr>
      <w:r w:rsidRPr="0080192F">
        <w:rPr>
          <w:rFonts w:asciiTheme="minorHAnsi" w:hAnsiTheme="minorHAnsi" w:cstheme="minorHAnsi"/>
          <w:b/>
          <w:bCs/>
          <w:sz w:val="28"/>
          <w:szCs w:val="28"/>
        </w:rPr>
        <w:t>ul</w:t>
      </w:r>
      <w:r w:rsidR="006E3033" w:rsidRPr="0080192F">
        <w:rPr>
          <w:rFonts w:asciiTheme="minorHAnsi" w:hAnsiTheme="minorHAnsi" w:cstheme="minorHAnsi"/>
          <w:b/>
          <w:bCs/>
          <w:sz w:val="28"/>
          <w:szCs w:val="28"/>
        </w:rPr>
        <w:t>. Krasickiego</w:t>
      </w:r>
      <w:r w:rsidR="00FB6F95" w:rsidRPr="0080192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E3033" w:rsidRPr="0080192F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:rsidR="006E3033" w:rsidRPr="0080192F" w:rsidRDefault="006E3033" w:rsidP="00346B67">
      <w:pPr>
        <w:shd w:val="clear" w:color="auto" w:fill="FFFFFF"/>
        <w:rPr>
          <w:rFonts w:asciiTheme="minorHAnsi" w:hAnsiTheme="minorHAnsi" w:cstheme="minorHAnsi"/>
          <w:bCs/>
          <w:sz w:val="28"/>
          <w:szCs w:val="28"/>
        </w:rPr>
      </w:pPr>
      <w:r w:rsidRPr="0080192F">
        <w:rPr>
          <w:rFonts w:asciiTheme="minorHAnsi" w:hAnsiTheme="minorHAnsi" w:cstheme="minorHAnsi"/>
          <w:b/>
          <w:bCs/>
          <w:sz w:val="28"/>
          <w:szCs w:val="28"/>
        </w:rPr>
        <w:t>11-100 Lidzbark Warmiński</w:t>
      </w:r>
    </w:p>
    <w:p w:rsidR="006E3033" w:rsidRPr="0080192F" w:rsidRDefault="006E3033" w:rsidP="006E3033">
      <w:pPr>
        <w:shd w:val="clear" w:color="auto" w:fill="FFFFFF"/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:rsidR="006E3033" w:rsidRPr="0080192F" w:rsidRDefault="006E3033" w:rsidP="006E3033">
      <w:pPr>
        <w:shd w:val="clear" w:color="auto" w:fill="FFFFFF"/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:rsidR="00346B67" w:rsidRPr="0080192F" w:rsidRDefault="00346B67" w:rsidP="00F41FB4">
      <w:pPr>
        <w:shd w:val="clear" w:color="auto" w:fill="FFFFFF"/>
        <w:spacing w:line="360" w:lineRule="auto"/>
        <w:rPr>
          <w:rFonts w:asciiTheme="minorHAnsi" w:hAnsiTheme="minorHAnsi" w:cstheme="minorHAnsi"/>
          <w:b/>
          <w:bCs/>
          <w:smallCaps/>
          <w:sz w:val="18"/>
          <w:szCs w:val="40"/>
        </w:rPr>
      </w:pPr>
    </w:p>
    <w:p w:rsidR="00050250" w:rsidRPr="0080192F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mallCaps/>
          <w:sz w:val="40"/>
          <w:szCs w:val="40"/>
        </w:rPr>
      </w:pPr>
      <w:r w:rsidRPr="0080192F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Zgłoszenie Uczestnictwa </w:t>
      </w:r>
    </w:p>
    <w:p w:rsidR="00123938" w:rsidRPr="0080192F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0192F">
        <w:rPr>
          <w:rFonts w:asciiTheme="minorHAnsi" w:hAnsiTheme="minorHAnsi" w:cstheme="minorHAnsi"/>
          <w:b/>
          <w:sz w:val="36"/>
          <w:szCs w:val="36"/>
        </w:rPr>
        <w:t xml:space="preserve">w </w:t>
      </w:r>
      <w:r w:rsidR="00C17151" w:rsidRPr="0080192F">
        <w:rPr>
          <w:rFonts w:asciiTheme="minorHAnsi" w:hAnsiTheme="minorHAnsi" w:cstheme="minorHAnsi"/>
          <w:b/>
          <w:sz w:val="40"/>
          <w:szCs w:val="36"/>
        </w:rPr>
        <w:t>X</w:t>
      </w:r>
      <w:r w:rsidR="007F6542">
        <w:rPr>
          <w:rFonts w:asciiTheme="minorHAnsi" w:hAnsiTheme="minorHAnsi" w:cstheme="minorHAnsi"/>
          <w:b/>
          <w:sz w:val="40"/>
          <w:szCs w:val="36"/>
        </w:rPr>
        <w:t>IX</w:t>
      </w:r>
      <w:r w:rsidR="0042119D" w:rsidRPr="0080192F">
        <w:rPr>
          <w:rFonts w:asciiTheme="minorHAnsi" w:hAnsiTheme="minorHAnsi" w:cstheme="minorHAnsi"/>
          <w:b/>
          <w:sz w:val="40"/>
          <w:szCs w:val="36"/>
        </w:rPr>
        <w:t xml:space="preserve"> </w:t>
      </w:r>
      <w:r w:rsidR="00C17151" w:rsidRPr="0080192F">
        <w:rPr>
          <w:rFonts w:asciiTheme="minorHAnsi" w:hAnsiTheme="minorHAnsi" w:cstheme="minorHAnsi"/>
          <w:b/>
          <w:sz w:val="40"/>
          <w:szCs w:val="36"/>
        </w:rPr>
        <w:t>E</w:t>
      </w:r>
      <w:r w:rsidR="00C17151" w:rsidRPr="0080192F">
        <w:rPr>
          <w:rFonts w:asciiTheme="minorHAnsi" w:hAnsiTheme="minorHAnsi" w:cstheme="minorHAnsi"/>
          <w:b/>
          <w:sz w:val="36"/>
          <w:szCs w:val="36"/>
        </w:rPr>
        <w:t>DYCJ</w:t>
      </w:r>
      <w:r w:rsidR="00F87C87" w:rsidRPr="0080192F">
        <w:rPr>
          <w:rFonts w:asciiTheme="minorHAnsi" w:hAnsiTheme="minorHAnsi" w:cstheme="minorHAnsi"/>
          <w:b/>
          <w:sz w:val="36"/>
          <w:szCs w:val="36"/>
        </w:rPr>
        <w:t>I</w:t>
      </w:r>
      <w:r w:rsidR="00C17151" w:rsidRPr="0080192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C17151" w:rsidRPr="0080192F">
        <w:rPr>
          <w:rFonts w:asciiTheme="minorHAnsi" w:hAnsiTheme="minorHAnsi" w:cstheme="minorHAnsi"/>
          <w:b/>
          <w:sz w:val="40"/>
          <w:szCs w:val="36"/>
        </w:rPr>
        <w:t>K</w:t>
      </w:r>
      <w:r w:rsidR="00C17151" w:rsidRPr="0080192F">
        <w:rPr>
          <w:rFonts w:asciiTheme="minorHAnsi" w:hAnsiTheme="minorHAnsi" w:cstheme="minorHAnsi"/>
          <w:b/>
          <w:sz w:val="36"/>
          <w:szCs w:val="36"/>
        </w:rPr>
        <w:t>ONKURSU</w:t>
      </w:r>
    </w:p>
    <w:p w:rsidR="003256F2" w:rsidRPr="0080192F" w:rsidRDefault="003256F2" w:rsidP="0005025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0192F">
        <w:rPr>
          <w:rFonts w:asciiTheme="minorHAnsi" w:hAnsiTheme="minorHAnsi" w:cstheme="minorHAnsi"/>
          <w:b/>
          <w:smallCaps/>
          <w:sz w:val="40"/>
          <w:szCs w:val="40"/>
        </w:rPr>
        <w:t xml:space="preserve">„Estetyczna </w:t>
      </w:r>
      <w:r w:rsidRPr="0080192F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Wieś </w:t>
      </w:r>
      <w:r w:rsidRPr="0080192F">
        <w:rPr>
          <w:rFonts w:asciiTheme="minorHAnsi" w:hAnsiTheme="minorHAnsi" w:cstheme="minorHAnsi"/>
          <w:b/>
          <w:bCs/>
          <w:sz w:val="40"/>
          <w:szCs w:val="40"/>
        </w:rPr>
        <w:t>20</w:t>
      </w:r>
      <w:r w:rsidR="0042119D" w:rsidRPr="0080192F">
        <w:rPr>
          <w:rFonts w:asciiTheme="minorHAnsi" w:hAnsiTheme="minorHAnsi" w:cstheme="minorHAnsi"/>
          <w:b/>
          <w:bCs/>
          <w:sz w:val="40"/>
          <w:szCs w:val="40"/>
        </w:rPr>
        <w:t>2</w:t>
      </w:r>
      <w:r w:rsidR="007F6542">
        <w:rPr>
          <w:rFonts w:asciiTheme="minorHAnsi" w:hAnsiTheme="minorHAnsi" w:cstheme="minorHAnsi"/>
          <w:b/>
          <w:bCs/>
          <w:sz w:val="40"/>
          <w:szCs w:val="40"/>
        </w:rPr>
        <w:t>5</w:t>
      </w:r>
      <w:r w:rsidRPr="0080192F">
        <w:rPr>
          <w:rFonts w:asciiTheme="minorHAnsi" w:hAnsiTheme="minorHAnsi" w:cstheme="minorHAnsi"/>
          <w:b/>
          <w:bCs/>
          <w:sz w:val="40"/>
          <w:szCs w:val="40"/>
        </w:rPr>
        <w:t>"</w:t>
      </w:r>
    </w:p>
    <w:p w:rsidR="00050250" w:rsidRPr="0080192F" w:rsidRDefault="00050250" w:rsidP="00050250">
      <w:pPr>
        <w:shd w:val="clear" w:color="auto" w:fill="FFFFFF"/>
        <w:tabs>
          <w:tab w:val="left" w:leader="dot" w:pos="5194"/>
        </w:tabs>
        <w:spacing w:before="403" w:line="360" w:lineRule="auto"/>
        <w:rPr>
          <w:rFonts w:asciiTheme="minorHAnsi" w:hAnsiTheme="minorHAnsi" w:cstheme="minorHAnsi"/>
          <w:b/>
          <w:bCs/>
          <w:spacing w:val="-5"/>
          <w:sz w:val="28"/>
          <w:szCs w:val="28"/>
        </w:rPr>
      </w:pPr>
    </w:p>
    <w:p w:rsidR="003256F2" w:rsidRPr="0080192F" w:rsidRDefault="003256F2" w:rsidP="00050250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sz w:val="28"/>
          <w:szCs w:val="28"/>
        </w:rPr>
      </w:pPr>
      <w:r w:rsidRPr="0080192F">
        <w:rPr>
          <w:rFonts w:asciiTheme="minorHAnsi" w:hAnsiTheme="minorHAnsi" w:cstheme="minorHAnsi"/>
          <w:b/>
          <w:spacing w:val="-6"/>
          <w:sz w:val="28"/>
          <w:szCs w:val="28"/>
        </w:rPr>
        <w:t>Wieś</w:t>
      </w:r>
      <w:r w:rsidR="00471052" w:rsidRPr="0080192F">
        <w:rPr>
          <w:rFonts w:asciiTheme="minorHAnsi" w:hAnsiTheme="minorHAnsi" w:cstheme="minorHAnsi"/>
          <w:b/>
          <w:spacing w:val="-6"/>
          <w:sz w:val="28"/>
          <w:szCs w:val="28"/>
        </w:rPr>
        <w:t>:</w:t>
      </w:r>
      <w:r w:rsidR="00050250" w:rsidRPr="0080192F">
        <w:rPr>
          <w:rFonts w:asciiTheme="minorHAnsi" w:hAnsiTheme="minorHAnsi" w:cstheme="minorHAnsi"/>
          <w:sz w:val="28"/>
          <w:szCs w:val="28"/>
        </w:rPr>
        <w:t>………………………………………………..</w:t>
      </w:r>
    </w:p>
    <w:p w:rsidR="00050250" w:rsidRPr="0080192F" w:rsidRDefault="00050250" w:rsidP="00050250">
      <w:pPr>
        <w:shd w:val="clear" w:color="auto" w:fill="FFFFFF"/>
        <w:tabs>
          <w:tab w:val="left" w:leader="dot" w:pos="5194"/>
        </w:tabs>
        <w:spacing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3256F2" w:rsidRPr="0080192F" w:rsidRDefault="00050250" w:rsidP="00050250">
      <w:pPr>
        <w:shd w:val="clear" w:color="auto" w:fill="FFFFFF"/>
        <w:spacing w:after="120" w:line="360" w:lineRule="auto"/>
        <w:rPr>
          <w:rFonts w:asciiTheme="minorHAnsi" w:hAnsiTheme="minorHAnsi" w:cstheme="minorHAnsi"/>
          <w:b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b/>
          <w:spacing w:val="-5"/>
          <w:sz w:val="28"/>
          <w:szCs w:val="28"/>
        </w:rPr>
        <w:t>Imię i nazwisko Sołtysa Wsi</w:t>
      </w:r>
      <w:r w:rsidR="003256F2" w:rsidRPr="0080192F">
        <w:rPr>
          <w:rFonts w:asciiTheme="minorHAnsi" w:hAnsiTheme="minorHAnsi" w:cstheme="minorHAnsi"/>
          <w:b/>
          <w:spacing w:val="-5"/>
          <w:sz w:val="28"/>
          <w:szCs w:val="28"/>
        </w:rPr>
        <w:t>:</w:t>
      </w:r>
    </w:p>
    <w:p w:rsidR="00050250" w:rsidRPr="0080192F" w:rsidRDefault="00050250" w:rsidP="00050250">
      <w:pPr>
        <w:shd w:val="clear" w:color="auto" w:fill="FFFFFF"/>
        <w:spacing w:after="120" w:line="360" w:lineRule="auto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>………………………………………………………………</w:t>
      </w:r>
    </w:p>
    <w:p w:rsidR="00050250" w:rsidRPr="0080192F" w:rsidRDefault="00050250" w:rsidP="00050250">
      <w:pPr>
        <w:shd w:val="clear" w:color="auto" w:fill="FFFFFF"/>
        <w:spacing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3256F2" w:rsidRPr="0080192F" w:rsidRDefault="003256F2" w:rsidP="00050250">
      <w:pPr>
        <w:shd w:val="clear" w:color="auto" w:fill="FFFFFF"/>
        <w:tabs>
          <w:tab w:val="left" w:leader="dot" w:pos="2890"/>
          <w:tab w:val="left" w:leader="dot" w:pos="5174"/>
        </w:tabs>
        <w:spacing w:line="360" w:lineRule="auto"/>
        <w:rPr>
          <w:rFonts w:asciiTheme="minorHAnsi" w:hAnsiTheme="minorHAnsi" w:cstheme="minorHAnsi"/>
          <w:spacing w:val="-7"/>
          <w:sz w:val="28"/>
          <w:szCs w:val="28"/>
        </w:rPr>
      </w:pPr>
      <w:r w:rsidRPr="0080192F">
        <w:rPr>
          <w:rFonts w:asciiTheme="minorHAnsi" w:hAnsiTheme="minorHAnsi" w:cstheme="minorHAnsi"/>
          <w:b/>
          <w:spacing w:val="-5"/>
          <w:sz w:val="28"/>
          <w:szCs w:val="28"/>
        </w:rPr>
        <w:t>Tel</w:t>
      </w:r>
      <w:r w:rsidR="00957094" w:rsidRPr="0080192F">
        <w:rPr>
          <w:rFonts w:asciiTheme="minorHAnsi" w:hAnsiTheme="minorHAnsi" w:cstheme="minorHAnsi"/>
          <w:b/>
          <w:spacing w:val="-5"/>
          <w:sz w:val="28"/>
          <w:szCs w:val="28"/>
        </w:rPr>
        <w:t>efon</w:t>
      </w:r>
      <w:r w:rsidR="00471052" w:rsidRPr="0080192F">
        <w:rPr>
          <w:rFonts w:asciiTheme="minorHAnsi" w:hAnsiTheme="minorHAnsi" w:cstheme="minorHAnsi"/>
          <w:b/>
          <w:spacing w:val="-5"/>
          <w:sz w:val="28"/>
          <w:szCs w:val="28"/>
        </w:rPr>
        <w:t>:</w:t>
      </w:r>
      <w:r w:rsidR="00050250" w:rsidRPr="0080192F">
        <w:rPr>
          <w:rFonts w:asciiTheme="minorHAnsi" w:hAnsiTheme="minorHAnsi" w:cstheme="minorHAnsi"/>
          <w:spacing w:val="-5"/>
          <w:sz w:val="28"/>
          <w:szCs w:val="28"/>
        </w:rPr>
        <w:t xml:space="preserve"> ……………………………………..</w:t>
      </w:r>
    </w:p>
    <w:p w:rsidR="003B0B11" w:rsidRPr="0080192F" w:rsidRDefault="003256F2" w:rsidP="00471052">
      <w:pPr>
        <w:shd w:val="clear" w:color="auto" w:fill="FFFFFF"/>
        <w:tabs>
          <w:tab w:val="left" w:pos="5954"/>
        </w:tabs>
        <w:spacing w:before="566" w:line="360" w:lineRule="auto"/>
        <w:rPr>
          <w:rFonts w:asciiTheme="minorHAnsi" w:hAnsiTheme="minorHAnsi" w:cstheme="minorHAnsi"/>
          <w:b/>
          <w:spacing w:val="-6"/>
          <w:sz w:val="28"/>
          <w:szCs w:val="28"/>
        </w:rPr>
      </w:pPr>
      <w:r w:rsidRPr="0080192F">
        <w:rPr>
          <w:rFonts w:asciiTheme="minorHAnsi" w:hAnsiTheme="minorHAnsi" w:cstheme="minorHAnsi"/>
          <w:spacing w:val="-6"/>
          <w:sz w:val="28"/>
          <w:szCs w:val="28"/>
        </w:rPr>
        <w:tab/>
      </w:r>
      <w:r w:rsidRPr="0080192F">
        <w:rPr>
          <w:rFonts w:asciiTheme="minorHAnsi" w:hAnsiTheme="minorHAnsi" w:cstheme="minorHAnsi"/>
          <w:b/>
          <w:spacing w:val="-6"/>
          <w:sz w:val="28"/>
          <w:szCs w:val="28"/>
        </w:rPr>
        <w:t>Podpisy Rady Sołeckiej:</w:t>
      </w:r>
    </w:p>
    <w:p w:rsidR="00471052" w:rsidRPr="0080192F" w:rsidRDefault="00471052" w:rsidP="00471052">
      <w:pPr>
        <w:shd w:val="clear" w:color="auto" w:fill="FFFFFF"/>
        <w:tabs>
          <w:tab w:val="left" w:pos="5954"/>
        </w:tabs>
        <w:spacing w:line="360" w:lineRule="auto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 xml:space="preserve">                                                                                          </w:t>
      </w:r>
      <w:r w:rsidR="0080192F">
        <w:rPr>
          <w:rFonts w:asciiTheme="minorHAnsi" w:hAnsiTheme="minorHAnsi" w:cstheme="minorHAnsi"/>
          <w:spacing w:val="-5"/>
          <w:sz w:val="28"/>
          <w:szCs w:val="28"/>
        </w:rPr>
        <w:tab/>
      </w:r>
      <w:r w:rsidRPr="0080192F">
        <w:rPr>
          <w:rFonts w:asciiTheme="minorHAnsi" w:hAnsiTheme="minorHAnsi" w:cstheme="minorHAnsi"/>
          <w:spacing w:val="-5"/>
          <w:sz w:val="28"/>
          <w:szCs w:val="28"/>
        </w:rPr>
        <w:t xml:space="preserve"> …………………………..</w:t>
      </w:r>
    </w:p>
    <w:p w:rsidR="00471052" w:rsidRPr="0080192F" w:rsidRDefault="00471052" w:rsidP="00471052">
      <w:pPr>
        <w:shd w:val="clear" w:color="auto" w:fill="FFFFFF"/>
        <w:tabs>
          <w:tab w:val="left" w:pos="5954"/>
        </w:tabs>
        <w:spacing w:line="360" w:lineRule="auto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 xml:space="preserve">                                                                                         </w:t>
      </w:r>
      <w:r w:rsidR="0080192F">
        <w:rPr>
          <w:rFonts w:asciiTheme="minorHAnsi" w:hAnsiTheme="minorHAnsi" w:cstheme="minorHAnsi"/>
          <w:spacing w:val="-5"/>
          <w:sz w:val="28"/>
          <w:szCs w:val="28"/>
        </w:rPr>
        <w:tab/>
        <w:t xml:space="preserve"> </w:t>
      </w:r>
      <w:r w:rsidRPr="0080192F">
        <w:rPr>
          <w:rFonts w:asciiTheme="minorHAnsi" w:hAnsiTheme="minorHAnsi" w:cstheme="minorHAnsi"/>
          <w:spacing w:val="-5"/>
          <w:sz w:val="28"/>
          <w:szCs w:val="28"/>
        </w:rPr>
        <w:t>…………………………..</w:t>
      </w:r>
    </w:p>
    <w:p w:rsidR="00471052" w:rsidRPr="0080192F" w:rsidRDefault="00471052" w:rsidP="00471052">
      <w:pPr>
        <w:shd w:val="clear" w:color="auto" w:fill="FFFFFF"/>
        <w:tabs>
          <w:tab w:val="left" w:pos="5954"/>
        </w:tabs>
        <w:spacing w:line="360" w:lineRule="auto"/>
        <w:ind w:left="5954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>…………………………..</w:t>
      </w:r>
    </w:p>
    <w:p w:rsidR="00471052" w:rsidRPr="0080192F" w:rsidRDefault="00471052" w:rsidP="00471052">
      <w:pPr>
        <w:shd w:val="clear" w:color="auto" w:fill="FFFFFF"/>
        <w:tabs>
          <w:tab w:val="left" w:pos="5954"/>
        </w:tabs>
        <w:spacing w:line="360" w:lineRule="auto"/>
        <w:ind w:left="5954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>…………………………..</w:t>
      </w:r>
    </w:p>
    <w:p w:rsidR="00911E45" w:rsidRPr="0080192F" w:rsidRDefault="00471052" w:rsidP="0080192F">
      <w:pPr>
        <w:shd w:val="clear" w:color="auto" w:fill="FFFFFF"/>
        <w:tabs>
          <w:tab w:val="left" w:pos="5954"/>
        </w:tabs>
        <w:spacing w:line="360" w:lineRule="auto"/>
        <w:ind w:left="5954"/>
        <w:rPr>
          <w:rFonts w:asciiTheme="minorHAnsi" w:hAnsiTheme="minorHAnsi" w:cstheme="minorHAnsi"/>
          <w:spacing w:val="-5"/>
          <w:sz w:val="28"/>
          <w:szCs w:val="28"/>
        </w:rPr>
      </w:pPr>
      <w:r w:rsidRPr="0080192F">
        <w:rPr>
          <w:rFonts w:asciiTheme="minorHAnsi" w:hAnsiTheme="minorHAnsi" w:cstheme="minorHAnsi"/>
          <w:spacing w:val="-5"/>
          <w:sz w:val="28"/>
          <w:szCs w:val="28"/>
        </w:rPr>
        <w:t>…………………………..</w:t>
      </w:r>
    </w:p>
    <w:p w:rsidR="00911E45" w:rsidRPr="0080192F" w:rsidRDefault="00911E45" w:rsidP="00911E45">
      <w:pPr>
        <w:pStyle w:val="Standard"/>
        <w:ind w:left="-426" w:right="-566"/>
        <w:jc w:val="center"/>
        <w:rPr>
          <w:rFonts w:asciiTheme="minorHAnsi" w:hAnsiTheme="minorHAnsi" w:cstheme="minorHAnsi"/>
          <w:b/>
          <w:bCs/>
        </w:rPr>
      </w:pPr>
      <w:r w:rsidRPr="0080192F">
        <w:rPr>
          <w:rFonts w:asciiTheme="minorHAnsi" w:hAnsiTheme="minorHAnsi" w:cstheme="minorHAnsi"/>
          <w:b/>
          <w:bCs/>
        </w:rPr>
        <w:lastRenderedPageBreak/>
        <w:t>Informacja:</w:t>
      </w:r>
    </w:p>
    <w:p w:rsidR="00911E45" w:rsidRPr="0080192F" w:rsidRDefault="00911E45" w:rsidP="00911E45">
      <w:pPr>
        <w:pStyle w:val="Standard"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</w:rPr>
        <w:t xml:space="preserve">Zgodnie z </w:t>
      </w:r>
      <w:r w:rsidRPr="0080192F">
        <w:rPr>
          <w:rFonts w:asciiTheme="minorHAnsi" w:hAnsiTheme="minorHAnsi" w:cstheme="minorHAnsi"/>
          <w:shd w:val="clear" w:color="auto" w:fill="FFFFFF"/>
        </w:rPr>
        <w:t>art. 13 ust. 1 i 2</w:t>
      </w:r>
      <w:r w:rsidRPr="0080192F">
        <w:rPr>
          <w:rFonts w:asciiTheme="minorHAnsi" w:hAnsiTheme="minorHAnsi" w:cstheme="minorHAnsi"/>
        </w:rPr>
        <w:t xml:space="preserve"> Rozporządzenia Parlamentu Europejskiego i Rady (UE) 2016/679  z dnia </w:t>
      </w:r>
      <w:r w:rsidRPr="0080192F">
        <w:rPr>
          <w:rFonts w:asciiTheme="minorHAnsi" w:hAnsiTheme="minorHAnsi" w:cstheme="minorHAnsi"/>
        </w:rPr>
        <w:br/>
        <w:t>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:rsidR="00911E45" w:rsidRPr="0080192F" w:rsidRDefault="00911E45" w:rsidP="00911E45">
      <w:pPr>
        <w:shd w:val="clear" w:color="auto" w:fill="FFFFFF"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  <w:sz w:val="22"/>
          <w:szCs w:val="22"/>
        </w:rPr>
        <w:t xml:space="preserve">1. Administratorem Pani/Pana danych osobowych jest Gmina Lidzbark Warmiński, reprezentowana przez Wójta Gminy Lidzbark Warmiński z siedzibą przy ul. Krasickiego 1, 11-100 Lidzbark Warmiński, tel. 89 7673274, </w:t>
      </w:r>
      <w:r w:rsidRPr="0080192F">
        <w:rPr>
          <w:rFonts w:asciiTheme="minorHAnsi" w:hAnsiTheme="minorHAnsi" w:cstheme="minorHAnsi"/>
          <w:sz w:val="22"/>
          <w:szCs w:val="22"/>
        </w:rPr>
        <w:br/>
        <w:t xml:space="preserve">e-mail: </w:t>
      </w:r>
      <w:r w:rsidRPr="0080192F">
        <w:rPr>
          <w:rFonts w:asciiTheme="minorHAnsi" w:hAnsiTheme="minorHAnsi" w:cstheme="minorHAnsi"/>
          <w:sz w:val="22"/>
          <w:szCs w:val="22"/>
          <w:shd w:val="clear" w:color="auto" w:fill="FFFFFF"/>
        </w:rPr>
        <w:t>gminalidzbark@pnet.pl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  <w:sz w:val="22"/>
          <w:szCs w:val="22"/>
        </w:rPr>
        <w:t xml:space="preserve">2. Administrator powołał Inspektora Ochrony Danych, z którym można kontaktować się pod adresem e-mail: </w:t>
      </w:r>
      <w:hyperlink r:id="rId7" w:history="1">
        <w:r w:rsidRPr="0080192F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iod@warmiainkaso.pl</w:t>
        </w:r>
      </w:hyperlink>
      <w:r w:rsidRPr="0080192F">
        <w:rPr>
          <w:rFonts w:asciiTheme="minorHAnsi" w:hAnsiTheme="minorHAnsi" w:cstheme="minorHAnsi"/>
          <w:sz w:val="22"/>
          <w:szCs w:val="22"/>
        </w:rPr>
        <w:t xml:space="preserve"> Z IOD można kontaktować się we wszystkich sprawach oraz dylematach związanych </w:t>
      </w:r>
      <w:r w:rsidRPr="0080192F">
        <w:rPr>
          <w:rFonts w:asciiTheme="minorHAnsi" w:hAnsiTheme="minorHAnsi" w:cstheme="minorHAnsi"/>
          <w:sz w:val="22"/>
          <w:szCs w:val="22"/>
        </w:rPr>
        <w:br/>
        <w:t>z ochroną danych osobowych.</w:t>
      </w:r>
    </w:p>
    <w:p w:rsidR="009A2BBF" w:rsidRPr="0080192F" w:rsidRDefault="009A2BBF" w:rsidP="009A2BBF">
      <w:pPr>
        <w:widowControl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80192F">
        <w:rPr>
          <w:rFonts w:asciiTheme="minorHAnsi" w:hAnsiTheme="minorHAnsi" w:cstheme="minorHAnsi"/>
          <w:sz w:val="22"/>
          <w:szCs w:val="22"/>
        </w:rPr>
        <w:t xml:space="preserve">3. Pani/Pana dane osobowe przetwarzane będą w celu wykorzystania Pani/Pana wizerunku w materiałach </w:t>
      </w:r>
    </w:p>
    <w:p w:rsidR="00911E45" w:rsidRPr="0080192F" w:rsidRDefault="009A2BBF" w:rsidP="009A2BBF">
      <w:pPr>
        <w:widowControl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80192F">
        <w:rPr>
          <w:rFonts w:asciiTheme="minorHAnsi" w:hAnsiTheme="minorHAnsi" w:cstheme="minorHAnsi"/>
          <w:sz w:val="22"/>
          <w:szCs w:val="22"/>
        </w:rPr>
        <w:t>publikowanych lub autoryzowanych przez Gminę Lidzbark Warmiński (strona internetowa www.gminalidzbark.com, materiały promocyjne urzędu, media społecznościowe) w zakresie działalności promocyjnej Gminy oraz realizacji konkursu „Estetyczna wieś 202</w:t>
      </w:r>
      <w:r w:rsidR="007F6542">
        <w:rPr>
          <w:rFonts w:asciiTheme="minorHAnsi" w:hAnsiTheme="minorHAnsi" w:cstheme="minorHAnsi"/>
          <w:sz w:val="22"/>
          <w:szCs w:val="22"/>
        </w:rPr>
        <w:t>5</w:t>
      </w:r>
      <w:bookmarkStart w:id="0" w:name="_GoBack"/>
      <w:bookmarkEnd w:id="0"/>
      <w:r w:rsidRPr="0080192F">
        <w:rPr>
          <w:rFonts w:asciiTheme="minorHAnsi" w:hAnsiTheme="minorHAnsi" w:cstheme="minorHAnsi"/>
          <w:sz w:val="22"/>
          <w:szCs w:val="22"/>
        </w:rPr>
        <w:t>”, na podstawie art. 6 ust. 1 lit. a RODO.</w:t>
      </w:r>
      <w:r w:rsidR="00911E45" w:rsidRPr="0080192F">
        <w:rPr>
          <w:rFonts w:asciiTheme="minorHAnsi" w:hAnsiTheme="minorHAnsi" w:cstheme="minorHAnsi"/>
          <w:sz w:val="22"/>
          <w:szCs w:val="22"/>
        </w:rPr>
        <w:t>4. Kategorię odbiorców, którym mogą być ujawnione Pani/Pana dane będą podmioty uprawnione do uzyskania danych osobowych na podstawie przepisów prawa oraz podmioty, którym administrator zleca wykonanie czynności, z którymi wiąże się konieczność przetwarzania danych (podmioty</w:t>
      </w:r>
      <w:r w:rsidR="00911E45" w:rsidRPr="0080192F">
        <w:rPr>
          <w:rFonts w:asciiTheme="minorHAnsi" w:hAnsiTheme="minorHAnsi" w:cstheme="minorHAnsi"/>
          <w:spacing w:val="-1"/>
          <w:sz w:val="22"/>
          <w:szCs w:val="22"/>
        </w:rPr>
        <w:t> </w:t>
      </w:r>
      <w:r w:rsidR="00911E45" w:rsidRPr="0080192F">
        <w:rPr>
          <w:rFonts w:asciiTheme="minorHAnsi" w:hAnsiTheme="minorHAnsi" w:cstheme="minorHAnsi"/>
          <w:sz w:val="22"/>
          <w:szCs w:val="22"/>
        </w:rPr>
        <w:t>przetwarzające).</w:t>
      </w:r>
    </w:p>
    <w:p w:rsidR="00911E45" w:rsidRPr="0080192F" w:rsidRDefault="00911E45" w:rsidP="00911E45">
      <w:pPr>
        <w:pStyle w:val="Textbody"/>
        <w:spacing w:after="0" w:line="240" w:lineRule="auto"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  <w:sz w:val="22"/>
          <w:szCs w:val="22"/>
          <w:shd w:val="clear" w:color="auto" w:fill="FFFFFF"/>
        </w:rPr>
        <w:t>5.</w:t>
      </w:r>
      <w:r w:rsidRPr="0080192F">
        <w:rPr>
          <w:rFonts w:asciiTheme="minorHAnsi" w:hAnsiTheme="minorHAnsi" w:cstheme="minorHAnsi"/>
          <w:sz w:val="22"/>
          <w:szCs w:val="22"/>
        </w:rPr>
        <w:t>Dane</w:t>
      </w:r>
      <w:r w:rsidRPr="0080192F">
        <w:rPr>
          <w:rFonts w:asciiTheme="minorHAnsi" w:hAnsiTheme="minorHAnsi" w:cstheme="minorHAnsi"/>
          <w:spacing w:val="-6"/>
          <w:sz w:val="22"/>
          <w:szCs w:val="22"/>
        </w:rPr>
        <w:t> </w:t>
      </w:r>
      <w:r w:rsidRPr="0080192F">
        <w:rPr>
          <w:rFonts w:asciiTheme="minorHAnsi" w:hAnsiTheme="minorHAnsi" w:cstheme="minorHAnsi"/>
          <w:sz w:val="22"/>
          <w:szCs w:val="22"/>
        </w:rPr>
        <w:t>osobowe</w:t>
      </w:r>
      <w:r w:rsidRPr="0080192F">
        <w:rPr>
          <w:rFonts w:asciiTheme="minorHAnsi" w:hAnsiTheme="minorHAnsi" w:cstheme="minorHAnsi"/>
          <w:spacing w:val="-6"/>
          <w:sz w:val="22"/>
          <w:szCs w:val="22"/>
        </w:rPr>
        <w:t> </w:t>
      </w:r>
      <w:r w:rsidRPr="0080192F">
        <w:rPr>
          <w:rFonts w:asciiTheme="minorHAnsi" w:hAnsiTheme="minorHAnsi" w:cstheme="minorHAnsi"/>
          <w:sz w:val="22"/>
          <w:szCs w:val="22"/>
        </w:rPr>
        <w:t>przechowywane</w:t>
      </w:r>
      <w:r w:rsidRPr="0080192F">
        <w:rPr>
          <w:rFonts w:asciiTheme="minorHAnsi" w:hAnsiTheme="minorHAnsi" w:cstheme="minorHAnsi"/>
          <w:spacing w:val="-3"/>
          <w:sz w:val="22"/>
          <w:szCs w:val="22"/>
        </w:rPr>
        <w:t xml:space="preserve"> będą </w:t>
      </w:r>
      <w:r w:rsidRPr="0080192F">
        <w:rPr>
          <w:rFonts w:asciiTheme="minorHAnsi" w:hAnsiTheme="minorHAnsi" w:cstheme="minorHAnsi"/>
          <w:kern w:val="0"/>
          <w:sz w:val="22"/>
          <w:szCs w:val="22"/>
          <w:shd w:val="clear" w:color="auto" w:fill="FFFFFF"/>
        </w:rPr>
        <w:t xml:space="preserve">przez okres wskazany w </w:t>
      </w:r>
      <w:r w:rsidRPr="0080192F">
        <w:rPr>
          <w:rFonts w:asciiTheme="minorHAnsi" w:hAnsiTheme="minorHAnsi" w:cstheme="minorHAnsi"/>
          <w:kern w:val="0"/>
          <w:sz w:val="22"/>
          <w:szCs w:val="22"/>
          <w:lang w:bidi="ar-SA"/>
        </w:rPr>
        <w:t xml:space="preserve">Rozporządzeniu Prezesa Rady Ministrów z dnia 18 stycznia 2011r. w sprawie instrukcji kancelaryjnej, jednolitych rzeczowych wykazów akt oraz instrukcji </w:t>
      </w:r>
      <w:r w:rsidRPr="0080192F">
        <w:rPr>
          <w:rFonts w:asciiTheme="minorHAnsi" w:hAnsiTheme="minorHAnsi" w:cstheme="minorHAnsi"/>
          <w:kern w:val="0"/>
          <w:sz w:val="22"/>
          <w:szCs w:val="22"/>
          <w:lang w:bidi="ar-SA"/>
        </w:rPr>
        <w:br/>
        <w:t>w sprawie organizacji i zakresu działania archiwów zakładowych</w:t>
      </w:r>
      <w:r w:rsidRPr="0080192F">
        <w:rPr>
          <w:rFonts w:asciiTheme="minorHAnsi" w:hAnsiTheme="minorHAnsi" w:cstheme="minorHAnsi"/>
          <w:sz w:val="22"/>
          <w:szCs w:val="22"/>
        </w:rPr>
        <w:t xml:space="preserve"> lub</w:t>
      </w:r>
      <w:r w:rsidRPr="0080192F">
        <w:rPr>
          <w:rFonts w:asciiTheme="minorHAnsi" w:hAnsiTheme="minorHAnsi" w:cstheme="minorHAnsi"/>
          <w:spacing w:val="-4"/>
          <w:sz w:val="22"/>
          <w:szCs w:val="22"/>
        </w:rPr>
        <w:t> </w:t>
      </w:r>
      <w:r w:rsidRPr="0080192F">
        <w:rPr>
          <w:rFonts w:asciiTheme="minorHAnsi" w:hAnsiTheme="minorHAnsi" w:cstheme="minorHAnsi"/>
          <w:sz w:val="22"/>
          <w:szCs w:val="22"/>
        </w:rPr>
        <w:t>do</w:t>
      </w:r>
      <w:r w:rsidRPr="0080192F">
        <w:rPr>
          <w:rFonts w:asciiTheme="minorHAnsi" w:hAnsiTheme="minorHAnsi" w:cstheme="minorHAnsi"/>
          <w:spacing w:val="-3"/>
          <w:sz w:val="22"/>
          <w:szCs w:val="22"/>
        </w:rPr>
        <w:t> </w:t>
      </w:r>
      <w:r w:rsidRPr="0080192F">
        <w:rPr>
          <w:rFonts w:asciiTheme="minorHAnsi" w:hAnsiTheme="minorHAnsi" w:cstheme="minorHAnsi"/>
          <w:sz w:val="22"/>
          <w:szCs w:val="22"/>
        </w:rPr>
        <w:t>wycofania</w:t>
      </w:r>
      <w:r w:rsidRPr="0080192F">
        <w:rPr>
          <w:rFonts w:asciiTheme="minorHAnsi" w:hAnsiTheme="minorHAnsi" w:cstheme="minorHAnsi"/>
          <w:spacing w:val="-5"/>
          <w:sz w:val="22"/>
          <w:szCs w:val="22"/>
        </w:rPr>
        <w:t> </w:t>
      </w:r>
      <w:r w:rsidRPr="0080192F">
        <w:rPr>
          <w:rFonts w:asciiTheme="minorHAnsi" w:hAnsiTheme="minorHAnsi" w:cstheme="minorHAnsi"/>
          <w:sz w:val="22"/>
          <w:szCs w:val="22"/>
        </w:rPr>
        <w:t>zgody.</w:t>
      </w:r>
    </w:p>
    <w:p w:rsidR="00911E45" w:rsidRPr="0080192F" w:rsidRDefault="00911E45" w:rsidP="00911E45">
      <w:pPr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  <w:sz w:val="22"/>
          <w:szCs w:val="22"/>
        </w:rPr>
        <w:t>6. Na zasadach określonych w RODO</w:t>
      </w:r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przysługują Pani/Panu następujące prawa: </w:t>
      </w:r>
      <w:r w:rsidRPr="0080192F">
        <w:rPr>
          <w:rFonts w:asciiTheme="minorHAnsi" w:hAnsiTheme="minorHAnsi" w:cstheme="minorHAnsi"/>
          <w:sz w:val="22"/>
          <w:szCs w:val="22"/>
        </w:rPr>
        <w:t xml:space="preserve">dostępu do danych osobowych, ich sprostowania, usunięcia lub ograniczenia przetwarzania, prawo do wniesienia sprzeciwu wobec przetwarzania, prawo do przenoszenia danych, </w:t>
      </w:r>
      <w:r w:rsidRPr="0080192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do cofnięcia zgody na przetwarzanie ich danych osobowych w dowolnym momencie, bez wpływu na zgodność z prawem przetwarzania, którego dokonano na podstawie zgody przed jej cofnięciem. Przysługuje również Pani/Panu </w:t>
      </w:r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prawo wniesienia skargi do Prezesa Urzędu Ochrony Danych Osobowych (ul. Stawki 2, 00-193 Warszawa), w sytuacji, gdy uzna Pani/Pan, że przetwarzanie danych osobowych narusza przepisy RODO. 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80192F">
        <w:rPr>
          <w:rFonts w:asciiTheme="minorHAnsi" w:hAnsiTheme="minorHAnsi" w:cstheme="minorHAnsi"/>
          <w:sz w:val="22"/>
          <w:szCs w:val="22"/>
        </w:rPr>
        <w:t>7. Podanie przez Pana/Panią danych osobowych jest dobrowolne.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80192F">
        <w:rPr>
          <w:rFonts w:asciiTheme="minorHAnsi" w:hAnsiTheme="minorHAnsi" w:cstheme="minorHAnsi"/>
          <w:sz w:val="22"/>
          <w:szCs w:val="22"/>
        </w:rPr>
        <w:t>8. Administrator danych nie zamierza przekazywać danych osobowych do państwa trzeciego lub organizacji międzynarodowej.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  <w:sz w:val="22"/>
          <w:szCs w:val="22"/>
        </w:rPr>
      </w:pPr>
      <w:r w:rsidRPr="0080192F">
        <w:rPr>
          <w:rFonts w:asciiTheme="minorHAnsi" w:hAnsiTheme="minorHAnsi" w:cstheme="minorHAnsi"/>
          <w:sz w:val="22"/>
          <w:szCs w:val="22"/>
        </w:rPr>
        <w:t>9. Pani/Pana dane nie będą uczestniczyć w zautomatyzowanym podejmowaniu decyzji i nie będą profilowane.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  <w:szCs w:val="24"/>
        </w:rPr>
      </w:pP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  <w:szCs w:val="24"/>
        </w:rPr>
      </w:pPr>
    </w:p>
    <w:p w:rsidR="00911E45" w:rsidRPr="0080192F" w:rsidRDefault="00911E45" w:rsidP="00911E45">
      <w:pPr>
        <w:pStyle w:val="Akapitzlist"/>
        <w:ind w:left="-426" w:right="-566" w:firstLine="114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</w:rPr>
        <w:t xml:space="preserve">………………………………                                                         </w:t>
      </w:r>
      <w:r w:rsidR="0080192F">
        <w:rPr>
          <w:rFonts w:asciiTheme="minorHAnsi" w:hAnsiTheme="minorHAnsi" w:cstheme="minorHAnsi"/>
        </w:rPr>
        <w:tab/>
      </w:r>
      <w:r w:rsidR="0080192F">
        <w:rPr>
          <w:rFonts w:asciiTheme="minorHAnsi" w:hAnsiTheme="minorHAnsi" w:cstheme="minorHAnsi"/>
        </w:rPr>
        <w:tab/>
        <w:t xml:space="preserve">            </w:t>
      </w:r>
      <w:r w:rsidRPr="0080192F">
        <w:rPr>
          <w:rFonts w:asciiTheme="minorHAnsi" w:hAnsiTheme="minorHAnsi" w:cstheme="minorHAnsi"/>
        </w:rPr>
        <w:t>……………………………...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</w:rPr>
        <w:t xml:space="preserve">     </w:t>
      </w:r>
      <w:r w:rsidRPr="0080192F">
        <w:rPr>
          <w:rFonts w:asciiTheme="minorHAnsi" w:hAnsiTheme="minorHAnsi" w:cstheme="minorHAnsi"/>
        </w:rPr>
        <w:tab/>
      </w:r>
      <w:r w:rsidRPr="0080192F">
        <w:rPr>
          <w:rFonts w:asciiTheme="minorHAnsi" w:hAnsiTheme="minorHAnsi" w:cstheme="minorHAnsi"/>
        </w:rPr>
        <w:tab/>
        <w:t xml:space="preserve">  Miejscowość, data</w:t>
      </w:r>
      <w:r w:rsidRPr="0080192F">
        <w:rPr>
          <w:rFonts w:asciiTheme="minorHAnsi" w:hAnsiTheme="minorHAnsi" w:cstheme="minorHAnsi"/>
        </w:rPr>
        <w:tab/>
      </w:r>
      <w:r w:rsidRPr="0080192F">
        <w:rPr>
          <w:rFonts w:asciiTheme="minorHAnsi" w:hAnsiTheme="minorHAnsi" w:cstheme="minorHAnsi"/>
        </w:rPr>
        <w:tab/>
      </w:r>
      <w:r w:rsidRPr="0080192F">
        <w:rPr>
          <w:rFonts w:asciiTheme="minorHAnsi" w:hAnsiTheme="minorHAnsi" w:cstheme="minorHAnsi"/>
        </w:rPr>
        <w:tab/>
      </w:r>
      <w:r w:rsidRPr="0080192F">
        <w:rPr>
          <w:rFonts w:asciiTheme="minorHAnsi" w:hAnsiTheme="minorHAnsi" w:cstheme="minorHAnsi"/>
        </w:rPr>
        <w:tab/>
      </w:r>
      <w:r w:rsidRPr="0080192F">
        <w:rPr>
          <w:rFonts w:asciiTheme="minorHAnsi" w:hAnsiTheme="minorHAnsi" w:cstheme="minorHAnsi"/>
        </w:rPr>
        <w:tab/>
      </w:r>
      <w:r w:rsidRPr="0080192F">
        <w:rPr>
          <w:rFonts w:asciiTheme="minorHAnsi" w:hAnsiTheme="minorHAnsi" w:cstheme="minorHAnsi"/>
        </w:rPr>
        <w:tab/>
        <w:t>Podpis czytelny</w:t>
      </w:r>
    </w:p>
    <w:p w:rsidR="00911E45" w:rsidRPr="0080192F" w:rsidRDefault="00911E45" w:rsidP="00911E45">
      <w:pPr>
        <w:pStyle w:val="Akapitzlist"/>
        <w:ind w:left="-426" w:right="-566"/>
        <w:jc w:val="both"/>
        <w:rPr>
          <w:rFonts w:asciiTheme="minorHAnsi" w:hAnsiTheme="minorHAnsi" w:cstheme="minorHAnsi"/>
          <w:szCs w:val="24"/>
        </w:rPr>
      </w:pPr>
    </w:p>
    <w:p w:rsidR="00911E45" w:rsidRPr="0080192F" w:rsidRDefault="00911E45" w:rsidP="0080192F">
      <w:pPr>
        <w:widowControl/>
        <w:spacing w:after="200" w:line="276" w:lineRule="auto"/>
        <w:ind w:left="-426" w:right="-566"/>
        <w:rPr>
          <w:rFonts w:asciiTheme="minorHAnsi" w:eastAsia="Calibri" w:hAnsiTheme="minorHAnsi" w:cstheme="minorHAnsi"/>
          <w:b/>
          <w:sz w:val="16"/>
          <w:lang w:eastAsia="en-US"/>
        </w:rPr>
      </w:pPr>
    </w:p>
    <w:p w:rsidR="00911E45" w:rsidRPr="0080192F" w:rsidRDefault="00911E45" w:rsidP="00911E45">
      <w:pPr>
        <w:widowControl/>
        <w:spacing w:after="200" w:line="276" w:lineRule="auto"/>
        <w:ind w:left="-426" w:right="-566"/>
        <w:jc w:val="center"/>
        <w:rPr>
          <w:rFonts w:asciiTheme="minorHAnsi" w:eastAsia="Calibri" w:hAnsiTheme="minorHAnsi" w:cstheme="minorHAnsi"/>
          <w:b/>
          <w:sz w:val="24"/>
          <w:lang w:eastAsia="en-US"/>
        </w:rPr>
      </w:pPr>
      <w:r w:rsidRPr="0080192F">
        <w:rPr>
          <w:rFonts w:asciiTheme="minorHAnsi" w:eastAsia="Calibri" w:hAnsiTheme="minorHAnsi" w:cstheme="minorHAnsi"/>
          <w:b/>
          <w:sz w:val="24"/>
          <w:lang w:eastAsia="en-US"/>
        </w:rPr>
        <w:t>ZGODA NA WYKORZYSTANIE WIZERUNKU</w:t>
      </w:r>
    </w:p>
    <w:p w:rsidR="00911E45" w:rsidRPr="0080192F" w:rsidRDefault="00911E45" w:rsidP="00911E45">
      <w:pPr>
        <w:widowControl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Ja niżej podpisany(a) ………………………………………………………., wyrażam zgodę/nie wyrażam zgody* </w:t>
      </w:r>
      <w:r w:rsidRPr="0080192F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 xml:space="preserve">na nieograniczone czasowo i nieodpłatne wykorzystanie mojego wizerunku w materiałach filmowych </w:t>
      </w:r>
      <w:r w:rsidRPr="0080192F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br/>
        <w:t xml:space="preserve">i fotograficznych przez Wójta Gminy Lidzbark Warmiński </w:t>
      </w:r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>z siedzibą przy ul. Krasickiego 1, 11-100 Lidzbark Warmiński w zakresie działalności promocyjnej Gminy.</w:t>
      </w:r>
    </w:p>
    <w:p w:rsidR="00911E45" w:rsidRPr="0080192F" w:rsidRDefault="00911E45" w:rsidP="00911E45">
      <w:pPr>
        <w:widowControl/>
        <w:spacing w:after="160" w:line="249" w:lineRule="auto"/>
        <w:ind w:left="-426" w:right="-566"/>
        <w:jc w:val="both"/>
        <w:rPr>
          <w:rFonts w:asciiTheme="minorHAnsi" w:eastAsia="Calibri" w:hAnsiTheme="minorHAnsi" w:cstheme="minorHAnsi"/>
          <w:sz w:val="8"/>
          <w:szCs w:val="22"/>
          <w:shd w:val="clear" w:color="auto" w:fill="FFFFFF"/>
          <w:lang w:eastAsia="en-US"/>
        </w:rPr>
      </w:pPr>
    </w:p>
    <w:p w:rsidR="00911E45" w:rsidRPr="0080192F" w:rsidRDefault="00911E45" w:rsidP="00911E45">
      <w:pPr>
        <w:widowControl/>
        <w:spacing w:after="160" w:line="249" w:lineRule="auto"/>
        <w:ind w:left="-426" w:right="-566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</w:pPr>
      <w:r w:rsidRPr="0080192F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Zgoda na wykorzystanie wizerunku obejmuje następujące pola eksploatacji:</w:t>
      </w:r>
    </w:p>
    <w:p w:rsidR="00911E45" w:rsidRPr="0080192F" w:rsidRDefault="00911E45" w:rsidP="00911E45">
      <w:pPr>
        <w:widowControl/>
        <w:numPr>
          <w:ilvl w:val="0"/>
          <w:numId w:val="2"/>
        </w:numPr>
        <w:autoSpaceDE/>
        <w:adjustRightInd/>
        <w:ind w:left="-426" w:right="-566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55475985"/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>strona internetowa www.gminalidzbark.com</w:t>
      </w:r>
      <w:bookmarkEnd w:id="1"/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>*</w:t>
      </w:r>
    </w:p>
    <w:p w:rsidR="00911E45" w:rsidRPr="0080192F" w:rsidRDefault="00911E45" w:rsidP="00911E45">
      <w:pPr>
        <w:widowControl/>
        <w:numPr>
          <w:ilvl w:val="0"/>
          <w:numId w:val="2"/>
        </w:numPr>
        <w:autoSpaceDE/>
        <w:adjustRightInd/>
        <w:ind w:left="-426" w:right="-566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2" w:name="_Hlk55476000"/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>materiały promocyjne urzędu</w:t>
      </w:r>
      <w:bookmarkEnd w:id="2"/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>*</w:t>
      </w:r>
    </w:p>
    <w:p w:rsidR="00911E45" w:rsidRPr="0080192F" w:rsidRDefault="00911E45" w:rsidP="00911E45">
      <w:pPr>
        <w:widowControl/>
        <w:numPr>
          <w:ilvl w:val="0"/>
          <w:numId w:val="2"/>
        </w:numPr>
        <w:autoSpaceDE/>
        <w:adjustRightInd/>
        <w:ind w:left="-426" w:right="-566" w:firstLine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0192F">
        <w:rPr>
          <w:rFonts w:asciiTheme="minorHAnsi" w:eastAsia="Calibri" w:hAnsiTheme="minorHAnsi" w:cstheme="minorHAnsi"/>
          <w:sz w:val="22"/>
          <w:szCs w:val="22"/>
          <w:lang w:eastAsia="en-US"/>
        </w:rPr>
        <w:t>media społecznościowe *</w:t>
      </w:r>
    </w:p>
    <w:p w:rsidR="00911E45" w:rsidRPr="0080192F" w:rsidRDefault="00911E45" w:rsidP="00911E45">
      <w:pPr>
        <w:widowControl/>
        <w:spacing w:line="251" w:lineRule="auto"/>
        <w:ind w:left="-426" w:right="-566"/>
        <w:jc w:val="both"/>
        <w:rPr>
          <w:rFonts w:asciiTheme="minorHAnsi" w:eastAsia="Calibri" w:hAnsiTheme="minorHAnsi" w:cstheme="minorHAnsi"/>
          <w:sz w:val="14"/>
          <w:szCs w:val="22"/>
          <w:lang w:eastAsia="en-US"/>
        </w:rPr>
      </w:pPr>
    </w:p>
    <w:p w:rsidR="00911E45" w:rsidRPr="0080192F" w:rsidRDefault="00911E45" w:rsidP="00911E45">
      <w:pPr>
        <w:widowControl/>
        <w:ind w:left="-426" w:right="-566"/>
        <w:jc w:val="both"/>
        <w:rPr>
          <w:rFonts w:asciiTheme="minorHAnsi" w:hAnsiTheme="minorHAnsi" w:cstheme="minorHAnsi"/>
        </w:rPr>
      </w:pPr>
      <w:r w:rsidRPr="0080192F">
        <w:rPr>
          <w:rFonts w:asciiTheme="minorHAnsi" w:eastAsia="Calibri" w:hAnsiTheme="minorHAnsi" w:cstheme="minorHAnsi"/>
          <w:sz w:val="22"/>
          <w:szCs w:val="22"/>
          <w:shd w:val="clear" w:color="auto" w:fill="FFFFFF"/>
          <w:lang w:eastAsia="en-US"/>
        </w:rPr>
        <w:t>Ma Pan/i prawo do cofnięcia zgody na przetwarzanie swoich danych osobowych w dowolnym momencie. Wycofanie zgody nie wpływa na zgodność z prawem przetwarzania, którego dokonano na podstawie zgody przed jej cofnięciem.</w:t>
      </w:r>
    </w:p>
    <w:p w:rsidR="00911E45" w:rsidRPr="0080192F" w:rsidRDefault="00911E45" w:rsidP="00911E45">
      <w:pPr>
        <w:widowControl/>
        <w:spacing w:line="248" w:lineRule="atLeast"/>
        <w:ind w:right="-566"/>
        <w:jc w:val="both"/>
        <w:rPr>
          <w:rFonts w:asciiTheme="minorHAnsi" w:hAnsiTheme="minorHAnsi" w:cstheme="minorHAnsi"/>
        </w:rPr>
      </w:pPr>
    </w:p>
    <w:p w:rsidR="00911E45" w:rsidRPr="0080192F" w:rsidRDefault="00911E45" w:rsidP="00911E45">
      <w:pPr>
        <w:widowControl/>
        <w:spacing w:line="248" w:lineRule="atLeast"/>
        <w:ind w:left="5954" w:right="-566"/>
        <w:jc w:val="center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</w:rPr>
        <w:t>………………………..………………</w:t>
      </w:r>
    </w:p>
    <w:p w:rsidR="00911E45" w:rsidRPr="0080192F" w:rsidRDefault="00911E45" w:rsidP="0080192F">
      <w:pPr>
        <w:widowControl/>
        <w:spacing w:line="248" w:lineRule="atLeast"/>
        <w:ind w:left="5954" w:right="-566"/>
        <w:jc w:val="center"/>
        <w:rPr>
          <w:rFonts w:asciiTheme="minorHAnsi" w:hAnsiTheme="minorHAnsi" w:cstheme="minorHAnsi"/>
        </w:rPr>
      </w:pPr>
      <w:r w:rsidRPr="0080192F">
        <w:rPr>
          <w:rFonts w:asciiTheme="minorHAnsi" w:hAnsiTheme="minorHAnsi" w:cstheme="minorHAnsi"/>
        </w:rPr>
        <w:t>(data i podpis)</w:t>
      </w:r>
    </w:p>
    <w:p w:rsidR="00911E45" w:rsidRPr="0080192F" w:rsidRDefault="00911E45" w:rsidP="00911E45">
      <w:pPr>
        <w:widowControl/>
        <w:spacing w:line="248" w:lineRule="atLeast"/>
        <w:ind w:left="-426" w:right="-566"/>
        <w:jc w:val="both"/>
        <w:rPr>
          <w:rFonts w:asciiTheme="minorHAnsi" w:hAnsiTheme="minorHAnsi" w:cstheme="minorHAnsi"/>
          <w:sz w:val="18"/>
        </w:rPr>
      </w:pPr>
      <w:r w:rsidRPr="0080192F">
        <w:rPr>
          <w:rFonts w:asciiTheme="minorHAnsi" w:hAnsiTheme="minorHAnsi" w:cstheme="minorHAnsi"/>
          <w:sz w:val="18"/>
        </w:rPr>
        <w:t>*niepotrzebne skreślić</w:t>
      </w:r>
    </w:p>
    <w:p w:rsidR="004D5CC7" w:rsidRPr="0080192F" w:rsidRDefault="004D5CC7" w:rsidP="00911E45">
      <w:pPr>
        <w:shd w:val="clear" w:color="auto" w:fill="FFFFFF"/>
        <w:tabs>
          <w:tab w:val="left" w:pos="5954"/>
        </w:tabs>
        <w:spacing w:line="276" w:lineRule="auto"/>
        <w:ind w:left="-426" w:right="-566"/>
        <w:jc w:val="both"/>
        <w:rPr>
          <w:rFonts w:asciiTheme="minorHAnsi" w:hAnsiTheme="minorHAnsi" w:cstheme="minorHAnsi"/>
          <w:spacing w:val="-5"/>
        </w:rPr>
      </w:pPr>
    </w:p>
    <w:sectPr w:rsidR="004D5CC7" w:rsidRPr="0080192F" w:rsidSect="004D5CC7">
      <w:type w:val="continuous"/>
      <w:pgSz w:w="11909" w:h="16834" w:code="9"/>
      <w:pgMar w:top="851" w:right="1418" w:bottom="284" w:left="141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552"/>
    <w:multiLevelType w:val="multilevel"/>
    <w:tmpl w:val="847058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96CA5"/>
    <w:multiLevelType w:val="hybridMultilevel"/>
    <w:tmpl w:val="3FE6EF3E"/>
    <w:lvl w:ilvl="0" w:tplc="7450874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11"/>
    <w:rsid w:val="0000197B"/>
    <w:rsid w:val="0000441F"/>
    <w:rsid w:val="00050250"/>
    <w:rsid w:val="00123938"/>
    <w:rsid w:val="00273001"/>
    <w:rsid w:val="002B2A6D"/>
    <w:rsid w:val="003256F2"/>
    <w:rsid w:val="00346B67"/>
    <w:rsid w:val="003B0B11"/>
    <w:rsid w:val="0042119D"/>
    <w:rsid w:val="004564F7"/>
    <w:rsid w:val="00471052"/>
    <w:rsid w:val="00475A35"/>
    <w:rsid w:val="004804F0"/>
    <w:rsid w:val="004906C5"/>
    <w:rsid w:val="004936CC"/>
    <w:rsid w:val="004D5CC7"/>
    <w:rsid w:val="00527F1D"/>
    <w:rsid w:val="00682AFE"/>
    <w:rsid w:val="006E3033"/>
    <w:rsid w:val="007F6542"/>
    <w:rsid w:val="0080192F"/>
    <w:rsid w:val="008B2C3D"/>
    <w:rsid w:val="008C69CF"/>
    <w:rsid w:val="008D34D0"/>
    <w:rsid w:val="008F3D9F"/>
    <w:rsid w:val="00911E45"/>
    <w:rsid w:val="00957094"/>
    <w:rsid w:val="009A2BBF"/>
    <w:rsid w:val="009C210B"/>
    <w:rsid w:val="009E2330"/>
    <w:rsid w:val="009F0502"/>
    <w:rsid w:val="00A5741C"/>
    <w:rsid w:val="00B2023B"/>
    <w:rsid w:val="00C17151"/>
    <w:rsid w:val="00C24934"/>
    <w:rsid w:val="00CC4316"/>
    <w:rsid w:val="00D22E37"/>
    <w:rsid w:val="00DC4575"/>
    <w:rsid w:val="00EA0607"/>
    <w:rsid w:val="00EC33F1"/>
    <w:rsid w:val="00F2348E"/>
    <w:rsid w:val="00F33C75"/>
    <w:rsid w:val="00F41FB4"/>
    <w:rsid w:val="00F87C87"/>
    <w:rsid w:val="00FB20FC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441F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906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06C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9F0502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9F0502"/>
    <w:pPr>
      <w:ind w:left="720"/>
      <w:contextualSpacing/>
    </w:pPr>
  </w:style>
  <w:style w:type="paragraph" w:customStyle="1" w:styleId="Standard">
    <w:name w:val="Standard"/>
    <w:rsid w:val="00911E45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11E45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441F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4906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06C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9F0502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9F0502"/>
    <w:pPr>
      <w:ind w:left="720"/>
      <w:contextualSpacing/>
    </w:pPr>
  </w:style>
  <w:style w:type="paragraph" w:customStyle="1" w:styleId="Standard">
    <w:name w:val="Standard"/>
    <w:rsid w:val="00911E45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11E45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UGLW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UGLW</dc:creator>
  <cp:lastModifiedBy>PROMOCJA</cp:lastModifiedBy>
  <cp:revision>25</cp:revision>
  <cp:lastPrinted>2025-02-11T09:25:00Z</cp:lastPrinted>
  <dcterms:created xsi:type="dcterms:W3CDTF">2018-02-07T06:37:00Z</dcterms:created>
  <dcterms:modified xsi:type="dcterms:W3CDTF">2025-02-11T09:30:00Z</dcterms:modified>
</cp:coreProperties>
</file>